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（2025北海进出）桂林+北海双飞6日游行程单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GX1740015956ND</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奢侈睡眠：全程当地商务四星级酒店，桂林升级一晚当地准五
                <w:br/>
                	住之安心：指定接待酒店，标准不改变
                <w:br/>
                	游之舒心:24小时品质监控，服务更贴心。
                <w:br/>
                	娱之开心: 保证游览时间，玩得更尽兴更轻松
                <w:br/>
                	品质保障:全程指定 “十佳”优秀导游服务， 提供“管家式服务”；
                <w:br/>
                	198元大型山水奇幻5D秀——《梦幻漓江》或《桂林山水间》。；
                <w:br/>
                	独家升级一餐民族特色【自助餐】或【市民餐】一餐传统牛肉米粉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兴坪漓江：漓江精华段 ，总统航道 ，20 元背景图案的出处；
                <w:br/>
                象山公园：“水底有明月水上明月浮” ，最佳角度观看桂林城徽
                <w:br/>
                银子岩景区：“世界溶洞奇观“ ，感受大自然的鬼斧神工
                <w:br/>
                遇龙河多人竹筏：小小竹筏江中游 ，阅山阅水 ，细品阳朔秀甲桂林
                <w:br/>
                古东景区：非远观 ，可以攀爬的原始森林瀑布群；
                <w:br/>
                日月双塔：号称世界第一铜塔 ，绝美夜景观赏地
                <w:br/>
                世外桃源：遗落的山水仙境 ，阡陌交通 ，鸡犬相闻
                <w:br/>
                山水间：“看过了终身难忘”的大型山水情景互动观赏剧目
                <w:br/>
                北海银滩：24 公里的超长沙滩连绵到底，十里长滩无断点一气呵成的绝美海岸线。
                <w:br/>
                流下村：一个日系小村庄，简简单单干干净净，仿佛置身于日本旅游。
                <w:br/>
                百年老街：中西合璧建筑样式的骑楼，这里吹吹海风，尝尝美食。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兰州-北海
                <w:br/>
              </w:t>
            </w:r>
          </w:p>
          <w:p>
            <w:pPr>
              <w:pStyle w:val="indent"/>
            </w:pPr>
            <w:r>
              <w:rPr>
                <w:rFonts w:ascii="微软雅黑" w:hAnsi="微软雅黑" w:eastAsia="微软雅黑" w:cs="微软雅黑"/>
                <w:color w:val="000000"/>
                <w:sz w:val="20"/>
                <w:szCs w:val="20"/>
              </w:rPr>
              <w:t xml:space="preserve">
                根据飞机抵达桂林的时间，专业接站人员在出站口举“客人代表名字”的接站牌接站，导游或专门的接站师傅会提前与您联系，请保持通讯畅通，此线路赠送接站服务。
                <w:br/>
                入住方式：抵达酒店后报“导游名字、电话”+“报名人名字”取房入住；
                <w:br/>
                温馨提示 
                <w:br/>
                1. 出发前：地接导游将于您出发前一天晚上22点前短信或电话联系您，请注意保持通讯畅通！  
                <w:br/>
                2. 每批机场等候时间不超过40分钟，介意的亲可自行打车前往酒店，费用自理！
                <w:br/>
                3. 此行程为散客拼团，导游有权根据当地实际情况调整行程顺序，方便大家更轻松的游玩，敬请理解配合，谢谢。
                <w:br/>
                抵达当天，全天自由活动，全天餐敬请自理；当天根据抵达时间早晚自由安排。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古东瀑布—山水间Vip席—象鼻山地标打卡三部曲
                <w:br/>
              </w:t>
            </w:r>
          </w:p>
          <w:p>
            <w:pPr>
              <w:pStyle w:val="indent"/>
            </w:pPr>
            <w:r>
              <w:rPr>
                <w:rFonts w:ascii="微软雅黑" w:hAnsi="微软雅黑" w:eastAsia="微软雅黑" w:cs="微软雅黑"/>
                <w:color w:val="000000"/>
                <w:sz w:val="20"/>
                <w:szCs w:val="20"/>
              </w:rPr>
              <w:t xml:space="preserve">
                【古东瀑布 AAAA】约2小时
                <w:br/>
                游览【古东瀑布生态风景区】 ，此处是中国唯一一个由地下涌泉形成的多级串连瀑布 ，也是可以触摸攀爬的可 亲近瀑布 ，千顷红枫林覆盖景区 ，绿意环绕。大家可以换上草鞋 ，戴上头盔 ，一起在这天然氧吧与自然万物同 呼吸 ，与瀑布嬉戏 ，体验真正的走瀑戏浪 ，释放身心 ，感受大自然的独特魅力。
                <w:br/>
                温馨提示：古东瀑布景区夏天如需攀爬瀑布必须换景区内安全装备，如：安全帽、草鞋、雨衣等费用15元/人起，请自行向景区购买。
                <w:br/>
                *【山水间VIP席】  约1小时
                <w:br/>
                欣赏被誉为“看过了终身难忘”的大型山水情景互动观赏剧目——【山水间】，场面宏大，气势磅礴，现代化舞美、灯光、音响立体而玄妙，充分展现了漓江的历史变迁、山水景观和人文情怀，让您真正体验一次梦幻般的神秘之旅。
                <w:br/>
                *【象山景区AAAAA】约1小时
                <w:br/>
                游览【象山景区】。桂林市地标性景区。其山酷似一头驻足漓江边临流饮水的大象。栩栩如生，引人入胜。此外这里也曾时2017年央视春晚的南方分会场。
                <w:br/>
                独家增值服务：象鼻山地标打卡三部曲=象山水月洞+漓象网红游艇观象+北岛鸬鹚捕鱼,解放桥拍照，赠送1张5寸打卡照片。
                <w:br/>
                一：象山水月洞打卡（游览约20分钟）
                <w:br/>
                山体前部的水月洞，弯如满月，穿透山体，清碧的江水从洞中穿鼻而过，洞影倒映江面，构成“水底有明月，水上明月浮”的奇观。
                <w:br/>
                二、漓象游艇观象打卡（游览约30分钟）
                <w:br/>
                漓江上首家游船上的文创咖啡馆。登上船，吹吹漓江的风，即能看到解放桥和漓江大剧院，又能看到饮水象鼻山和爱情岛；每一层都有独特的视野能看到与地面完全不一样的景色；游船的窗景就像一幅幅水墨画，宛若人间仙境，真的很出片。
                <w:br/>
                三、北岛鸬鹚捕鱼，一场古老而又神奇的表演即将上演（游览约20分钟）
                <w:br/>
                这不仅是一场视觉盛宴，更是人与自然和谐共生的美好见证。渔人手持长篙，轻击船舷号令之下，鸬鹚振翅齐飞化作一道道黑色闪电，划破长空，扎入水中水面瞬间沸腾，涟漪层层扩散鸬鹚在水中穿梭，如游龙戏珠敏锐的目光锁定每一条游鱼利喙一啄，便是鱼儿命运的终结待得鱼儿入喉，鸬鹚方浮出水面喉囊鼓鼓，满载而归渔人笑语盈盈，轻抚鸬鹚羽背取出鱼儿，又放它们回归自然的怀抱。鸬鹚捕鱼，不仅是一场技艺的展示，更是一首流动的诗，一幅生动的画。讲述着人与自然、生命与自然的千古佳话。
                <w:br/>
                温馨提示：象山地标三部曲顺序会前后调整。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兴坪游船-银子岩-遇龙河多人竹筏-西街
                <w:br/>
              </w:t>
            </w:r>
          </w:p>
          <w:p>
            <w:pPr>
              <w:pStyle w:val="indent"/>
            </w:pPr>
            <w:r>
              <w:rPr>
                <w:rFonts w:ascii="微软雅黑" w:hAnsi="微软雅黑" w:eastAsia="微软雅黑" w:cs="微软雅黑"/>
                <w:color w:val="000000"/>
                <w:sz w:val="20"/>
                <w:szCs w:val="20"/>
              </w:rPr>
              <w:t xml:space="preserve">
                【兴坪游船】约1.5小时
                <w:br/>
                乘船游览漓江，两岸群峰连绵，绿水滢回，青山环列，倒影幢幢，翠竹成林，这里有被印制在1999年版20元人民币背景图案上的美丽风光，和漓江最著名的风景区黄布倒影，您可欣赏骆驼过江、美女照镜、渔村、碧螺峰等著名喀斯特地貌，感受“分明看见青山顶，船在青山顶上行”的诗情画意，静静体味人在画中游的美妙感觉。
                <w:br/>
                参观【兴坪古镇】，古镇的粉墙乌瓦青石小巷，饱经沧桑,古朴依旧,被磨得光滑的石板,更显得历史的悠久，古镇和小渔村的美景一度让美国克林顿总统流连忘返。
                <w:br/>
                <w:br/>
                *【兴坪古镇】约30分钟
                <w:br/>
                漫步古镇街头，感受宁静生活。移步兴坪古镇码头，您将欣赏到经典的黄布倒影、二十元人民币背景图，让您沉醉与山水之间。
                <w:br/>
                <w:br/>
                *【银子岩景区AAAA】约1小时
                <w:br/>
                银子岩是桂林旅游景点中出现的一颗璀璨的明珠，集自然、人文景观于一体，洞内晶莹剔透的钟乳石在灯光的映射下，璀璨似宝，音乐石屏、广寒宫、雪山飞瀑和佛祖论经、独柱擎天、混元珍珠伞等景致无一不在述说着大自然的鬼斧神工
                <w:br/>
                <w:br/>
                *【遇龙河多人竹筏】约40分钟
                <w:br/>
                前往【遇龙河多人竹筏】的码头，围绕在桂林青山的一条美丽的河流，“不是漓江、胜似漓江”，被央视赞誉为漓江最美风景，田畴平整开阔，绿意逼人,微风吹过稻浪翻，白云走处碧波滚，景色宜人。在这里您可以真正感受到“小小竹排江中游、巍巍青山两岸走”的绝妙意境。
                <w:br/>
                （水运部门规定：1.2米以下的儿童 、70岁以上的老年人，禁止乘坐竹筏）
                <w:br/>
                <w:br/>
                *【车观十里画廊】
                <w:br/>
                乘大巴沉醉在自然风光里，在阳朔醉美山水田园风光—十里画廊，以更舒适的方式感知阳朔，秀丽的景色像一幅幅画映入眼帘。车观【月亮山】的阴晴圆缺。您可以从不同的角度观赏月洞，可以看到圆月、半月和眉月的不同景象。
                <w:br/>
                <w:br/>
                *【阳朔西街自由行】
                <w:br/>
                客人可以自行前往西街。自由漫步驰名中外的洋人街【阳朔西街】，这里是阳朔最有魅力的地方，古老的韵味与时尚个性的结合，让您顿时对她产生浓厚的兴趣。一家小店，一杯咖啡，一部相机，慵懒地看着过往人群，旅游不就是放慢脚步，彻底放松自己！
                <w:br/>
                * 温馨提示：阳朔“野导黑车”众多，请您在自由活动一定注意安全。10元、50元看印象•刘三姐的事件已经在央视作为典型旅游欺骗事件进行报道，如有需求可以与导游商量，导游会帮您安排。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少数民族村寨-世外桃源-超市-日月双塔登塔
                <w:br/>
              </w:t>
            </w:r>
          </w:p>
          <w:p>
            <w:pPr>
              <w:pStyle w:val="indent"/>
            </w:pPr>
            <w:r>
              <w:rPr>
                <w:rFonts w:ascii="微软雅黑" w:hAnsi="微软雅黑" w:eastAsia="微软雅黑" w:cs="微软雅黑"/>
                <w:color w:val="000000"/>
                <w:sz w:val="20"/>
                <w:szCs w:val="20"/>
              </w:rPr>
              <w:t xml:space="preserve">
                【少数民族村寨】约2小时
                <w:br/>
                感受少数民族吊脚楼，原生态的少数民族原住民风情，不宽的街道上铺着青板，石板路两边是完好的少数民族全木式建筑，现在还保留着一批手工作坊，他们传承下来的古老手工银饰制作已经被列为【世界非物质文化遗产展示基地】，热情的阿嫂阿妹会邀请您进入她们家做客，感受少数民族的风土人情和村民古老、恬静、悠慢的生活，探寻民族银匠精湛的工艺。
                <w:br/>
                *【世外桃源AAAA】约1小时
                <w:br/>
                游览陶渊明笔下的—— 。源自东晋年代著名文人陶渊明之《桃花源记》  ，其湖光山色的自然佳境中又展示了广西少数民族的建筑、文化、  民俗、风貌 ，是与淳朴秀丽的田园风光融为一体的游览胜地。如九曲回肠的燕子湖 ，水如明镜 ，峰峦叠翠 ，碧波深潭 ，溶洞奇观 ，垂柳莲莲 ，让你好象置身于西子湖畔。洞寨的风雨桥 ，有如一巨大花龙静卧湖面 ，古楼耸立 ，与山比美。
                <w:br/>
                *带领大家前往桂林正规资质市民超市为亲友挑选伴手礼。
                <w:br/>
                *【日月双塔AAAAA】约1小时
                <w:br/>
                游览城景交融的国家5A级景区是桂林市历史建筑，也是桂林新的标识，其中日塔高41米 共九层，通体均为纯铜装饰，耗用铜材350吨，金碧辉煌，并有电梯供游客观光乘坐。日月双塔是桂林市的文化地 标，是一个集文化、艺术、宗教、建筑、科技、自然景观于一体的游览胜地。双塔之间以湖底18米的水下通道相连接，游客可以乘电梯登上日塔，一览桂林市区美丽的城市风光。
                <w:br/>
                 后指定时间乘动车前往北海，专人接站。入住北海（参考动车：桂林-北海 D8411  16:43-20:38）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北海</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北海一地
                <w:br/>
              </w:t>
            </w:r>
          </w:p>
          <w:p>
            <w:pPr>
              <w:pStyle w:val="indent"/>
            </w:pPr>
            <w:r>
              <w:rPr>
                <w:rFonts w:ascii="微软雅黑" w:hAnsi="微软雅黑" w:eastAsia="微软雅黑" w:cs="微软雅黑"/>
                <w:color w:val="000000"/>
                <w:sz w:val="20"/>
                <w:szCs w:val="20"/>
              </w:rPr>
              <w:t xml:space="preserve">
                早餐后开启新一天的旅程！前往【南珠魂—广场】 （游览20-30分钟左右）是北海的标志性建筑。“南珠魂”雕塑以水池、珠贝、人作素材，表达大海、珍珠、劳动者的主题。“南珠魂”雕塑的底座是一座喷水池，当中竖立着钢筋水泥制成的三面一体的珍珠贝，珍珠贝壳向三面张开，当中镶嵌着一颗不锈钢制造的“大珍珠”，水池里有三尊大型青铜雕像，夜幕降临时，在灯光与喷泉的映衬下，显得宏伟瑰丽。
                <w:br/>
                【天下第一滩—银滩】（60-90分钟左右，不含电瓶车20元/人）银滩途中欣赏“亚洲最大的钢塑雕塑”——《潮》等；北海银滩西起侨港镇渔港，东至大冠沙，由西区、东区和海域沙滩区组成，东西绵延约24公里，海滩宽度在30--3000米之间，陆地面积12平方公里，总面积约38平方公里。面积超过大连、烟台、青岛、厦门和北戴河海滨浴场沙滩的总和，而平均坡度仅为0.05。沙滩均由高品位的石英砂堆积而成，在阳光的照射下，洁白、细腻的沙滩会泛出银光，故称银滩，北海银滩以其“滩长平、沙细白、水温净、浪柔软、无鲨鱼”的特点，因此被誉为“天下第一滩”。
                <w:br/>
                推荐自费赶海活动或者出海渔家乐体验（一项 280 元/人）
                <w:br/>
                赶海项目：除了沙滩拾贝、挖沙虫、挖海蟹，并在海上放地笼抓螃蟹。沙滩车等多种项目。参与性极强，在这里你能亲近大海，饱览无敌海景，彻底放松心情，享受渔民生活乐趣。是渔民在退潮后进行沙滩拾贝、挖沙虫、挖海蟹、海贝等作业。对于渔民是辛勤劳作，习以为常；但在游客看来，充满了好奇与征服的欲望，捕获猎物后更是 带来难以言喻的惊喜与满足感。赶海是很好的拓展训练，你需要用智慧、团队协助、交流，去捕获猎物。
                <w:br/>
                渔家乐项目:海上观光游是北海旅游的热门路线，整个行程由北海港客运码头出发，途径海警码头、南海舰队、 深水港码头、外沙海鲜岛、富丽华五星级大酒店、北部湾一号地标性建筑群香格里拉大酒店。整个航线风光无限， 含括了北海廉州湾海岸线的所有景点，是充分让你体验到阳光、大海、森林、海风的休闲海上之旅，是游客到北海 旅游的必选路线。海上观光游船最多可承载43名游客，分上下两层，一层是空调客舱，提供麻将、KTV 活动，二 层是 360°观光甲板，提供海鲜烧烤+时令水果。北海海上风光尽收眼底。
                <w:br/>
                【百年老街】 （漫步30分钟左右）是一条始建于1821年的街道，这条1.44公里长的老街两旁分布着英法德等国领事馆旧址、德国森宝洋行旧址和天主教堂女修院旧址等许多中西合璧的骑楼式建筑，主要受19世纪末叶英、法、德等国在我市建造的领事馆等西方卷柱式建筑的影响。该建筑墙壁基本都由灰、黄、黑三种色调构成。每一栋楼的正中，都刻有自家的印记，如“陈荣和”、“潘德祥”之类；街上亦有天主教堂、药堂、酒肆、茶坊等。你可以从一个个斑驳残缺的招牌或刻印于骑楼之上那逐渐褪色的字迹中，寻找老街昔日辉煌的痕迹。也可以从沿街的商铺、咖啡厅、小吃店中感受这里如今的热闹。
                <w:br/>
                【网红流下村】 是一座具有三百多年历史的古村落。在车水马龙、高楼耸立的城市里待久了，眼前这座别具一格的村落显得特别养眼。初到流下村，就被村口一座大石吸引，大石上篆刻着“流下村”三个大字，顺着进村的小路，你将正式踏上流下村的文艺之旅。除了网红街道与高端民宿，流下村里还保留了具有年代感的原生态老房。在村里，我们仍然能看到历史留下的痕迹，这里是村民们祖祖辈辈在流下村成长的重要记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北海</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北海-兰州
                <w:br/>
              </w:t>
            </w:r>
          </w:p>
          <w:p>
            <w:pPr>
              <w:pStyle w:val="indent"/>
            </w:pPr>
            <w:r>
              <w:rPr>
                <w:rFonts w:ascii="微软雅黑" w:hAnsi="微软雅黑" w:eastAsia="微软雅黑" w:cs="微软雅黑"/>
                <w:color w:val="000000"/>
                <w:sz w:val="20"/>
                <w:szCs w:val="20"/>
              </w:rPr>
              <w:t xml:space="preserve">
                早餐后自由活动、根据航班时刻送站、结束愉快的旅途！
                <w:br/>
                【今日温馨小贴士】
                <w:br/>
                送站工作人员前一晚联系，请保持手机畅通
                <w:br/>
                检查好行李，请勿遗漏；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1.旅游用车：桂林/北海当地空调VIP旅游车，每人一正座（21座以下的车型均无行李箱）
                <w:br/>
                2.酒店住宿：全程入住当地准四标准酒店，桂林特别升级一晚当地准五，（详细参考行程下方）；（我社不提供自然单间，如出现单人由旅行社调整标间内加床或客人自行补足房差包房）
                <w:br/>
                3.用餐标准：5早4正30标1米粉，啤酒鱼30标、社会餐30标、桂林米粉10标（十人一桌、八菜一汤、不含酒水、人数不足十人菜品数量适当减少；若用餐人数不足6人（含6人），导游按实际餐标现费；早餐在酒店为赠送，不占床无早餐。若自愿放弃用餐，不退费用）
                <w:br/>
                4.景点门票：景点第一大门票（不含景区电瓶车及自理项目；赠送项目，如遇不可抗拒因素无法成行，门票不退）；
                <w:br/>
                5.导游服务：专业导游讲解服务（不足八人提供导游兼职司机服务）；
                <w:br/>
                6.购物标准：少数民族村寨有政府扶植的企业【银子】出售、属于景中店、自愿消费/绝无强制!市民超市不算店（如景区内有旅游商品兜售，不属于旅行社行为）
                <w:br/>
                7.儿童费用：儿童只含餐费半价、导服、车位费。其他费用不含；儿童不占床不含早餐费及超高景区费用敬请家长自理！包括赠送景区，超高费用敬请自理！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1、自由活动期间交通费、餐费、等私人费用；
                <w:br/>
                2、不提供自然单间，产生单房差或加床费用自理。非免费餐饮费、洗衣、理发、电话、烟酒、付费电视、行李搬运等费用；
                <w:br/>
                3、行程中未提到的其它费用：如特殊门票、游船（轮）、缆车、景区内电瓶车、动车票等费用；
                <w:br/>
                4、酒店内儿童早餐费用及儿童报价以外产生的其他费用需游客自理；
                <w:br/>
                5、购物场所内消费；
                <w:br/>
                6、不含旅游意外保险及航空保险，因旅游者违约、自身过错、自身疾病，导致的人身财产损失而额外支付的费用；
                <w:br/>
                7、因交通延误、取消等意外事件或不可抗力原因导致的额外费用；
                <w:br/>
                8、“旅游费用包含”内容以外的所有费用。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1、气候：桂林属中亚热带湿润季风气候，气候温和，雨量充沛，年平均温度19度；最热的天气在七、八月；最冷的天气在一、二月；
                <w:br/>
                温馨提示：桂林多降雨，空气潮湿，如遇房间有霉味、被褥毛巾有些湿润，属于正常现象，进房间后开窗通风或打开空调抽湿功能即可消除。
                <w:br/>
                2、全程使用空调旅游车，每人一个正座位。如有特别要求车辆，请提前说明，重新核价。旅游车到景点、餐厅期间客人统一下车，不再单独开车门给客人上车休息和开空调。贵重物品不能存放在车上。
                <w:br/>
                3、由于旅行社组织的线路，未成年人须有成人陪伴出游，残疾人、老年人、行动不便者建议有家人朋友照顾同行，体弱多病及孕妇不建议参团，否则由此造成的不便或问题，我社不承担责任。
                <w:br/>
                4、由于桂林阳朔景点为户外景点、沿途道路并不宽阔，在行程安排上会受诸多不确定因素影响，因此旅行社有权在不减少景点的情况下根据实际情况调整游览顺序。
                <w:br/>
                5、桂林酒店标准比内地偏低，请旅游者提前做好心理准备。如遇旺季（每年3月1日至10月15日之间及特殊节假日）酒店资源紧张或政府临时征用等特殊情况，造成行程中备选酒店客满，我社有权调整为同等级标准以上酒店。酒店的退房时间为中午的12:00，返程为晚班机的旅游者可把行李寄存在酒店前台后自由活动或自补房差开钟点房休息。
                <w:br/>
                6、行程中所含的餐食，早餐为酒店房含，不用不退。正餐按产品用餐标准操作，不含酒水。桂林用餐口味较辣，且普通团队餐厅菜式比较雷同。建议旅游者用餐可提前和导游沟通少辣/多辣。
                <w:br/>
                7、行程所含门票指进入景区的首道门票，不包括该景区内电瓶车或景区内其他另行付费景点门票。行程中所含的所有景点门票已按景点折扣门票核算，故客人持有军官证、残疾证、老年证等优惠证件及其他特殊身份人士，则无退还。如遇人力不可抗拒因素或政策性调整导致无法游览的景点，我社有权取消或更换为其它等价景点，赠送景点费用不退，并有权将景点及住宿顺序做相应调整；景区后括号内备注游玩时间为抵达景区开始到离开景区为止时间。
                <w:br/>
                8、本行程购物随客意，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9、因人力不可抗力（比如漓江涨水）或已尽合理注意义务（比如堵车）仍无法避免的，因返程时间原因不能游览的景点以及按景区规定特殊人群无法接待，导致部分景点、餐等无法正常安排，则按照旅行社打包优惠价格现退予客人，不属于赔付范畴；（排筏游览漓江新规定）7岁以下以及身高未到1.2米的儿童和70岁以上老人不能乘坐排筏游览漓江；（遇龙河新规定）饮酒者、患有心脏病、心脑血管等疾病者以及残疾人、孕妇、6岁以下儿童及65岁以上老人等特殊人群不准乘坐竹筏，给您带来不便，敬请谅解！
                <w:br/>
                10、夜间或自由活动期间宜结伴同行并告知导游，记好导游手机号备用，注意人身和财物安全。贵重物品可寄存在酒店前台保险柜，下榻的酒店的名称位置也要记牢，不要随便相信陌生人，天下没有免费的午餐。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2025-08-17T03:05:39+08:00</dcterms:created>
  <dcterms:modified xsi:type="dcterms:W3CDTF">2025-08-17T03:05:39+08:00</dcterms:modified>
</cp:coreProperties>
</file>

<file path=docProps/custom.xml><?xml version="1.0" encoding="utf-8"?>
<Properties xmlns="http://schemas.openxmlformats.org/officeDocument/2006/custom-properties" xmlns:vt="http://schemas.openxmlformats.org/officeDocument/2006/docPropsVTypes"/>
</file>